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44B" w:rsidRDefault="0036144B" w:rsidP="0036144B">
      <w:pPr>
        <w:shd w:val="clear" w:color="auto" w:fill="FFFFFF"/>
        <w:tabs>
          <w:tab w:val="center" w:pos="2268"/>
          <w:tab w:val="center" w:pos="7371"/>
        </w:tabs>
        <w:jc w:val="both"/>
        <w:textAlignment w:val="baseline"/>
        <w:rPr>
          <w:b/>
          <w:color w:val="000000"/>
        </w:rPr>
      </w:pPr>
      <w:r>
        <w:rPr>
          <w:b/>
          <w:color w:val="000000"/>
        </w:rPr>
        <w:t>Trường Cao đẳng Lý Tự Trọng Thành phố Hồ Chí Minh</w:t>
      </w:r>
    </w:p>
    <w:p w:rsidR="0036144B" w:rsidRDefault="0036144B" w:rsidP="0036144B">
      <w:pPr>
        <w:shd w:val="clear" w:color="auto" w:fill="FFFFFF"/>
        <w:tabs>
          <w:tab w:val="center" w:pos="2268"/>
          <w:tab w:val="center" w:pos="7371"/>
        </w:tabs>
        <w:jc w:val="both"/>
        <w:textAlignment w:val="baseline"/>
        <w:rPr>
          <w:b/>
          <w:color w:val="000000"/>
        </w:rPr>
      </w:pPr>
      <w:r>
        <w:rPr>
          <w:b/>
          <w:color w:val="000000"/>
        </w:rPr>
        <w:t xml:space="preserve">Phòng: </w:t>
      </w:r>
    </w:p>
    <w:p w:rsidR="0036144B" w:rsidRDefault="0036144B" w:rsidP="0036144B">
      <w:pPr>
        <w:shd w:val="clear" w:color="auto" w:fill="FFFFFF"/>
        <w:tabs>
          <w:tab w:val="center" w:pos="2268"/>
          <w:tab w:val="center" w:pos="7371"/>
        </w:tabs>
        <w:jc w:val="both"/>
        <w:textAlignment w:val="baseline"/>
        <w:rPr>
          <w:b/>
          <w:color w:val="000000"/>
        </w:rPr>
      </w:pPr>
      <w:bookmarkStart w:id="0" w:name="_GoBack"/>
      <w:bookmarkEnd w:id="0"/>
    </w:p>
    <w:p w:rsidR="0036144B" w:rsidRDefault="0036144B" w:rsidP="0036144B">
      <w:pPr>
        <w:shd w:val="clear" w:color="auto" w:fill="FFFFFF"/>
        <w:tabs>
          <w:tab w:val="center" w:pos="4253"/>
        </w:tabs>
        <w:jc w:val="both"/>
        <w:textAlignment w:val="baseline"/>
        <w:rPr>
          <w:b/>
          <w:color w:val="000000"/>
        </w:rPr>
      </w:pPr>
      <w:r>
        <w:rPr>
          <w:b/>
          <w:color w:val="000000"/>
        </w:rPr>
        <w:tab/>
        <w:t xml:space="preserve">BÀI THU HOẠCH </w:t>
      </w:r>
    </w:p>
    <w:p w:rsidR="002800F8" w:rsidRDefault="002800F8" w:rsidP="00DC180C">
      <w:pPr>
        <w:pStyle w:val="NormalWeb"/>
        <w:shd w:val="clear" w:color="auto" w:fill="FFFFFF"/>
        <w:spacing w:before="0" w:beforeAutospacing="0" w:after="0" w:afterAutospacing="0"/>
        <w:jc w:val="both"/>
        <w:rPr>
          <w:rStyle w:val="Strong"/>
          <w:sz w:val="28"/>
          <w:szCs w:val="28"/>
          <w:bdr w:val="none" w:sz="0" w:space="0" w:color="auto" w:frame="1"/>
        </w:rPr>
      </w:pPr>
    </w:p>
    <w:p w:rsidR="002800F8" w:rsidRDefault="002800F8" w:rsidP="00DC180C">
      <w:pPr>
        <w:pStyle w:val="NormalWeb"/>
        <w:shd w:val="clear" w:color="auto" w:fill="FFFFFF"/>
        <w:spacing w:before="0" w:beforeAutospacing="0" w:after="0" w:afterAutospacing="0"/>
        <w:jc w:val="both"/>
        <w:rPr>
          <w:rStyle w:val="Strong"/>
          <w:sz w:val="28"/>
          <w:szCs w:val="28"/>
          <w:bdr w:val="none" w:sz="0" w:space="0" w:color="auto" w:frame="1"/>
        </w:rPr>
      </w:pPr>
    </w:p>
    <w:p w:rsidR="00CA106B" w:rsidRDefault="00CA106B" w:rsidP="00CA106B">
      <w:pPr>
        <w:rPr>
          <w:rFonts w:ascii="Arial" w:hAnsi="Arial" w:cs="Arial"/>
          <w:color w:val="000000"/>
          <w:sz w:val="20"/>
          <w:szCs w:val="20"/>
        </w:rPr>
      </w:pPr>
    </w:p>
    <w:p w:rsidR="00CA106B" w:rsidRPr="002800F8" w:rsidRDefault="00CA106B" w:rsidP="00CA106B">
      <w:pPr>
        <w:rPr>
          <w:rFonts w:cs="Times New Roman"/>
          <w:color w:val="000000"/>
          <w:sz w:val="28"/>
          <w:szCs w:val="28"/>
          <w:shd w:val="clear" w:color="auto" w:fill="FFFFFF"/>
        </w:rPr>
      </w:pPr>
      <w:r>
        <w:rPr>
          <w:rFonts w:ascii="Arial" w:hAnsi="Arial" w:cs="Arial"/>
          <w:color w:val="000000"/>
          <w:sz w:val="20"/>
          <w:szCs w:val="20"/>
        </w:rPr>
        <w:t>"</w:t>
      </w:r>
      <w:r w:rsidRPr="002800F8">
        <w:rPr>
          <w:rFonts w:cs="Times New Roman"/>
          <w:b/>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2800F8" w:rsidRDefault="002800F8" w:rsidP="00DC180C">
      <w:pPr>
        <w:pStyle w:val="NormalWeb"/>
        <w:shd w:val="clear" w:color="auto" w:fill="FFFFFF"/>
        <w:spacing w:before="0" w:beforeAutospacing="0" w:after="0" w:afterAutospacing="0"/>
        <w:jc w:val="both"/>
        <w:rPr>
          <w:rStyle w:val="Strong"/>
          <w:sz w:val="28"/>
          <w:szCs w:val="28"/>
          <w:bdr w:val="none" w:sz="0" w:space="0" w:color="auto" w:frame="1"/>
        </w:rPr>
      </w:pPr>
    </w:p>
    <w:p w:rsidR="00DC180C" w:rsidRPr="00CA106B" w:rsidRDefault="00CA106B" w:rsidP="00DC180C">
      <w:pPr>
        <w:pStyle w:val="NormalWeb"/>
        <w:shd w:val="clear" w:color="auto" w:fill="FFFFFF"/>
        <w:spacing w:before="0" w:beforeAutospacing="0" w:after="0" w:afterAutospacing="0"/>
        <w:jc w:val="both"/>
        <w:rPr>
          <w:b/>
          <w:bCs/>
          <w:sz w:val="28"/>
          <w:szCs w:val="28"/>
          <w:bdr w:val="none" w:sz="0" w:space="0" w:color="auto" w:frame="1"/>
        </w:rPr>
      </w:pPr>
      <w:r w:rsidRPr="00154473">
        <w:rPr>
          <w:rStyle w:val="Strong"/>
          <w:b w:val="0"/>
          <w:sz w:val="28"/>
          <w:szCs w:val="28"/>
          <w:bdr w:val="none" w:sz="0" w:space="0" w:color="auto" w:frame="1"/>
        </w:rPr>
        <w:t>1.</w:t>
      </w:r>
      <w:r w:rsidR="00154473">
        <w:rPr>
          <w:rStyle w:val="Strong"/>
          <w:b w:val="0"/>
          <w:sz w:val="28"/>
          <w:szCs w:val="28"/>
          <w:bdr w:val="none" w:sz="0" w:space="0" w:color="auto" w:frame="1"/>
        </w:rPr>
        <w:t xml:space="preserve"> </w:t>
      </w:r>
      <w:r w:rsidR="00DC180C" w:rsidRPr="002800F8">
        <w:rPr>
          <w:sz w:val="28"/>
          <w:szCs w:val="28"/>
        </w:rPr>
        <w:t>Những vấn đề cơ bản, vấn đề mới trong Nghị quyết Trung ương 6 khóa XII của Đảng mà bản thân nhận thức sâu sắc nhất.</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Qua học tập Nghị quyết trung ương 6 khóa 12 bản thân nhận thức sâu sắc nhất nội dung bàn về vấn đề về tiếp tục đổi mới, sắp xếp tổ chức bộ máy của hệ thống chính trị tinh gọn, hoạt động hiệu lực, hiệu quả của Nghị quyết 18-NQ/TW.</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xml:space="preserve">- Việc phân công, phân cấp, phân quyền giữa các ngành, các cấp và trong từng cơ quan, tổ chức chưa hợp lý, mạnh mẽ và đồng bộ; còn tình trạng bao biện, làm thay hoặc bỏ sót nhiệm vụ. </w:t>
      </w:r>
      <w:proofErr w:type="gramStart"/>
      <w:r w:rsidRPr="002800F8">
        <w:rPr>
          <w:sz w:val="28"/>
          <w:szCs w:val="28"/>
        </w:rPr>
        <w:t>Chức năng, nhiệm vụ, quyền hạn, trách nhiệm, mối quan hệ công tác của cấp uỷ cấp tỉnh, cấp uỷ cấp huyện chưa cụ thể hoá đầy đủ; thiếu quy định khung quy chế làm việc của cấp uỷ các cấp.</w:t>
      </w:r>
      <w:proofErr w:type="gramEnd"/>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xml:space="preserve">- Năng lực quản lý, điều hành và hiệu lực, hiệu quả hoạt động của một số cơ quan nhà nước cả ở Trung ương và địa phương còn hạn chế. </w:t>
      </w:r>
      <w:proofErr w:type="gramStart"/>
      <w:r w:rsidRPr="002800F8">
        <w:rPr>
          <w:sz w:val="28"/>
          <w:szCs w:val="28"/>
        </w:rPr>
        <w:t>Sự phối hợp giữa các cấp, các ngành, các địa phương có lúc, có nơi thiếu chặt chẽ.</w:t>
      </w:r>
      <w:proofErr w:type="gramEnd"/>
    </w:p>
    <w:p w:rsidR="00506772" w:rsidRPr="00CA106B" w:rsidRDefault="00CA106B" w:rsidP="00506772">
      <w:pPr>
        <w:pStyle w:val="NormalWeb"/>
        <w:shd w:val="clear" w:color="auto" w:fill="FFFFFF"/>
        <w:spacing w:before="0" w:beforeAutospacing="0" w:after="0" w:afterAutospacing="0"/>
        <w:jc w:val="both"/>
        <w:rPr>
          <w:b/>
          <w:sz w:val="28"/>
          <w:szCs w:val="28"/>
        </w:rPr>
      </w:pPr>
      <w:r w:rsidRPr="00CA106B">
        <w:rPr>
          <w:rStyle w:val="Strong"/>
          <w:b w:val="0"/>
          <w:sz w:val="28"/>
          <w:szCs w:val="28"/>
          <w:bdr w:val="none" w:sz="0" w:space="0" w:color="auto" w:frame="1"/>
        </w:rPr>
        <w:lastRenderedPageBreak/>
        <w:t xml:space="preserve">2. </w:t>
      </w:r>
      <w:r w:rsidR="00506772" w:rsidRPr="00CA106B">
        <w:rPr>
          <w:rStyle w:val="Strong"/>
          <w:b w:val="0"/>
          <w:sz w:val="28"/>
          <w:szCs w:val="28"/>
          <w:bdr w:val="none" w:sz="0" w:space="0" w:color="auto" w:frame="1"/>
        </w:rPr>
        <w:t>Liên hệ với việc thực hiện nhiệm vụ chính trị của địa phương, cơ quan, đơn vị và cá nhân. Đề xuất, kiến nghị các biện pháp thực hiện ở ngành, địa phương, đơn vị mình và trách nhiệm cụ thể của cá nhân</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rStyle w:val="Emphasis"/>
          <w:b/>
          <w:bCs/>
          <w:sz w:val="28"/>
          <w:szCs w:val="28"/>
          <w:bdr w:val="none" w:sz="0" w:space="0" w:color="auto" w:frame="1"/>
        </w:rPr>
        <w:t>*</w:t>
      </w:r>
      <w:r w:rsidRPr="002800F8">
        <w:rPr>
          <w:rStyle w:val="Emphasis"/>
          <w:sz w:val="28"/>
          <w:szCs w:val="28"/>
          <w:bdr w:val="none" w:sz="0" w:space="0" w:color="auto" w:frame="1"/>
        </w:rPr>
        <w:t> Liên hệ với việc thực hiện nhiệm vụ chính trị của địa phương, cơ quan, đơn vị và cá nhân</w:t>
      </w:r>
    </w:p>
    <w:p w:rsidR="00506772" w:rsidRPr="002800F8" w:rsidRDefault="00CA106B" w:rsidP="00506772">
      <w:pPr>
        <w:pStyle w:val="NormalWeb"/>
        <w:shd w:val="clear" w:color="auto" w:fill="FFFFFF"/>
        <w:spacing w:before="0" w:beforeAutospacing="0" w:after="0" w:afterAutospacing="0"/>
        <w:jc w:val="both"/>
        <w:rPr>
          <w:sz w:val="28"/>
          <w:szCs w:val="28"/>
        </w:rPr>
      </w:pPr>
      <w:proofErr w:type="gramStart"/>
      <w:r>
        <w:rPr>
          <w:sz w:val="28"/>
          <w:szCs w:val="28"/>
        </w:rPr>
        <w:t xml:space="preserve">Luôn </w:t>
      </w:r>
      <w:r w:rsidR="00506772" w:rsidRPr="002800F8">
        <w:rPr>
          <w:sz w:val="28"/>
          <w:szCs w:val="28"/>
        </w:rPr>
        <w:t>ý thức và quan tâm đến từng vấn đề mà nghị quyết Đại hội XII đã đề ra.</w:t>
      </w:r>
      <w:proofErr w:type="gramEnd"/>
      <w:r w:rsidR="00506772" w:rsidRPr="002800F8">
        <w:rPr>
          <w:sz w:val="28"/>
          <w:szCs w:val="28"/>
        </w:rPr>
        <w:t xml:space="preserve"> </w:t>
      </w:r>
      <w:proofErr w:type="gramStart"/>
      <w:r w:rsidR="00506772" w:rsidRPr="002800F8">
        <w:rPr>
          <w:sz w:val="28"/>
          <w:szCs w:val="28"/>
        </w:rPr>
        <w:t>Bản thân cần tuyên truyền sâu rộng trong quần chúng nhân dân, người thân và cán bộ những vấn đề cấp thiết mà Nghị quyết đã nêu.</w:t>
      </w:r>
      <w:proofErr w:type="gramEnd"/>
      <w:r w:rsidR="00506772" w:rsidRPr="002800F8">
        <w:rPr>
          <w:sz w:val="28"/>
          <w:szCs w:val="28"/>
        </w:rPr>
        <w:t xml:space="preserve"> Xác định rõ trách nhiệm và nhiệm vụ của mình, luôn phấn đấu hoàn thành tốt nhiệm vụ được giao; tích cực nghiên cứu, học tập các Nghị quyết của Đảng các cấp, thực hiện tốt đường lối, chính sách của Đảng, pháp luật của Nhà nước;</w:t>
      </w:r>
    </w:p>
    <w:p w:rsidR="00506772" w:rsidRPr="002800F8" w:rsidRDefault="00506772" w:rsidP="00506772">
      <w:pPr>
        <w:pStyle w:val="NormalWeb"/>
        <w:shd w:val="clear" w:color="auto" w:fill="FFFFFF"/>
        <w:spacing w:before="0" w:beforeAutospacing="0" w:after="0" w:afterAutospacing="0"/>
        <w:jc w:val="both"/>
        <w:rPr>
          <w:sz w:val="28"/>
          <w:szCs w:val="28"/>
        </w:rPr>
      </w:pPr>
      <w:proofErr w:type="gramStart"/>
      <w:r w:rsidRPr="002800F8">
        <w:rPr>
          <w:sz w:val="28"/>
          <w:szCs w:val="28"/>
        </w:rPr>
        <w:t>Thường xuyên nghiên cứu tài liệu, dự các lớp bồi dưỡng chuyên môn để đạt hiệu quả cao hơn trong công tác.</w:t>
      </w:r>
      <w:proofErr w:type="gramEnd"/>
      <w:r w:rsidRPr="002800F8">
        <w:rPr>
          <w:sz w:val="28"/>
          <w:szCs w:val="28"/>
        </w:rPr>
        <w:t xml:space="preserve"> biết ứng xử tinh tế là tấm gương sáng cho học sinh noi theo.</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rStyle w:val="Emphasis"/>
          <w:sz w:val="28"/>
          <w:szCs w:val="28"/>
          <w:bdr w:val="none" w:sz="0" w:space="0" w:color="auto" w:frame="1"/>
        </w:rPr>
        <w:t>* Các giải pháp nhằm thực hiện có hiệu quả Nghị quyết ở đơn vị công tác</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sz w:val="28"/>
          <w:szCs w:val="28"/>
        </w:rPr>
        <w:t>- Bản thân tích cực tuyê</w:t>
      </w:r>
      <w:r w:rsidR="00CA106B">
        <w:rPr>
          <w:sz w:val="28"/>
          <w:szCs w:val="28"/>
        </w:rPr>
        <w:t xml:space="preserve">n truyền trong quần chúng nhân </w:t>
      </w:r>
      <w:r w:rsidRPr="002800F8">
        <w:rPr>
          <w:sz w:val="28"/>
          <w:szCs w:val="28"/>
        </w:rPr>
        <w:t>những vấn đề cấp thiết mà Nghị quyết đã nêu;</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sz w:val="28"/>
          <w:szCs w:val="28"/>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06772" w:rsidRPr="002800F8" w:rsidRDefault="00506772" w:rsidP="00506772">
      <w:pPr>
        <w:pStyle w:val="NormalWeb"/>
        <w:shd w:val="clear" w:color="auto" w:fill="FFFFFF"/>
        <w:spacing w:before="0" w:beforeAutospacing="0" w:after="0" w:afterAutospacing="0"/>
        <w:jc w:val="both"/>
        <w:rPr>
          <w:sz w:val="28"/>
          <w:szCs w:val="28"/>
        </w:rPr>
      </w:pPr>
      <w:r w:rsidRPr="002800F8">
        <w:rPr>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06772" w:rsidRPr="002800F8" w:rsidRDefault="00CA106B" w:rsidP="00506772">
      <w:pPr>
        <w:pStyle w:val="NormalWeb"/>
        <w:shd w:val="clear" w:color="auto" w:fill="FFFFFF"/>
        <w:spacing w:before="0" w:beforeAutospacing="0" w:after="0" w:afterAutospacing="0"/>
        <w:jc w:val="both"/>
        <w:rPr>
          <w:sz w:val="28"/>
          <w:szCs w:val="28"/>
        </w:rPr>
      </w:pPr>
      <w:r>
        <w:rPr>
          <w:sz w:val="28"/>
          <w:szCs w:val="28"/>
        </w:rPr>
        <w:t>-T</w:t>
      </w:r>
      <w:r w:rsidR="00506772" w:rsidRPr="002800F8">
        <w:rPr>
          <w:sz w:val="28"/>
          <w:szCs w:val="28"/>
        </w:rPr>
        <w:t>rao đổi chuyên môn với đồng nghiệp, để đạt hiệu quả cao hơn trong công tác.</w:t>
      </w: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Default="00506772">
      <w:pPr>
        <w:rPr>
          <w:rFonts w:cs="Times New Roman"/>
          <w:sz w:val="28"/>
          <w:szCs w:val="28"/>
        </w:rPr>
      </w:pPr>
    </w:p>
    <w:p w:rsidR="002542EC" w:rsidRDefault="002542EC" w:rsidP="002542EC">
      <w:pPr>
        <w:shd w:val="clear" w:color="auto" w:fill="FFFFFF"/>
        <w:tabs>
          <w:tab w:val="center" w:pos="2268"/>
          <w:tab w:val="center" w:pos="7371"/>
        </w:tabs>
        <w:jc w:val="both"/>
        <w:textAlignment w:val="baseline"/>
        <w:rPr>
          <w:color w:val="080808"/>
          <w:sz w:val="28"/>
          <w:szCs w:val="28"/>
        </w:rPr>
      </w:pPr>
      <w:r>
        <w:rPr>
          <w:color w:val="080808"/>
          <w:sz w:val="28"/>
          <w:szCs w:val="28"/>
        </w:rPr>
        <w:tab/>
      </w:r>
      <w:r>
        <w:rPr>
          <w:color w:val="080808"/>
          <w:sz w:val="28"/>
          <w:szCs w:val="28"/>
        </w:rPr>
        <w:tab/>
        <w:t>Thành phố Hồ Chí Minh, ngày     tháng 3 năm 2018</w:t>
      </w:r>
    </w:p>
    <w:p w:rsidR="002542EC" w:rsidRDefault="002542EC" w:rsidP="002542EC">
      <w:pPr>
        <w:shd w:val="clear" w:color="auto" w:fill="FFFFFF"/>
        <w:tabs>
          <w:tab w:val="center" w:pos="2268"/>
          <w:tab w:val="center" w:pos="7371"/>
        </w:tabs>
        <w:jc w:val="both"/>
        <w:textAlignment w:val="baseline"/>
        <w:rPr>
          <w:color w:val="080808"/>
          <w:sz w:val="28"/>
          <w:szCs w:val="28"/>
        </w:rPr>
      </w:pPr>
      <w:r>
        <w:rPr>
          <w:color w:val="080808"/>
          <w:sz w:val="28"/>
          <w:szCs w:val="28"/>
        </w:rPr>
        <w:tab/>
      </w:r>
      <w:r>
        <w:rPr>
          <w:color w:val="080808"/>
          <w:sz w:val="28"/>
          <w:szCs w:val="28"/>
        </w:rPr>
        <w:tab/>
        <w:t>Người báo cáo</w:t>
      </w:r>
    </w:p>
    <w:p w:rsidR="002542EC" w:rsidRDefault="002542EC" w:rsidP="002542EC">
      <w:pPr>
        <w:shd w:val="clear" w:color="auto" w:fill="FFFFFF"/>
        <w:tabs>
          <w:tab w:val="center" w:pos="2268"/>
          <w:tab w:val="center" w:pos="7371"/>
        </w:tabs>
        <w:jc w:val="both"/>
        <w:textAlignment w:val="baseline"/>
        <w:rPr>
          <w:color w:val="080808"/>
          <w:sz w:val="28"/>
          <w:szCs w:val="28"/>
        </w:rPr>
      </w:pPr>
    </w:p>
    <w:p w:rsidR="002542EC" w:rsidRDefault="002542EC" w:rsidP="002542EC">
      <w:pPr>
        <w:shd w:val="clear" w:color="auto" w:fill="FFFFFF"/>
        <w:tabs>
          <w:tab w:val="center" w:pos="2268"/>
          <w:tab w:val="center" w:pos="7371"/>
        </w:tabs>
        <w:jc w:val="both"/>
        <w:textAlignment w:val="baseline"/>
        <w:rPr>
          <w:color w:val="080808"/>
          <w:sz w:val="28"/>
          <w:szCs w:val="28"/>
        </w:rPr>
      </w:pPr>
    </w:p>
    <w:p w:rsidR="002542EC" w:rsidRDefault="002542EC" w:rsidP="002542EC">
      <w:pPr>
        <w:shd w:val="clear" w:color="auto" w:fill="FFFFFF"/>
        <w:tabs>
          <w:tab w:val="center" w:pos="2268"/>
          <w:tab w:val="center" w:pos="7371"/>
        </w:tabs>
        <w:jc w:val="both"/>
        <w:textAlignment w:val="baseline"/>
        <w:rPr>
          <w:color w:val="080808"/>
          <w:sz w:val="28"/>
          <w:szCs w:val="28"/>
        </w:rPr>
      </w:pPr>
    </w:p>
    <w:p w:rsidR="002542EC" w:rsidRDefault="002542EC" w:rsidP="002542EC">
      <w:pPr>
        <w:shd w:val="clear" w:color="auto" w:fill="FFFFFF"/>
        <w:tabs>
          <w:tab w:val="center" w:pos="2268"/>
          <w:tab w:val="center" w:pos="7371"/>
        </w:tabs>
        <w:jc w:val="both"/>
        <w:textAlignment w:val="baseline"/>
        <w:rPr>
          <w:color w:val="080808"/>
          <w:sz w:val="28"/>
          <w:szCs w:val="28"/>
        </w:rPr>
      </w:pPr>
    </w:p>
    <w:p w:rsidR="002542EC" w:rsidRDefault="002542EC" w:rsidP="002542EC">
      <w:pPr>
        <w:shd w:val="clear" w:color="auto" w:fill="FFFFFF"/>
        <w:tabs>
          <w:tab w:val="center" w:pos="2268"/>
          <w:tab w:val="center" w:pos="7371"/>
        </w:tabs>
        <w:jc w:val="both"/>
        <w:textAlignment w:val="baseline"/>
        <w:rPr>
          <w:color w:val="080808"/>
          <w:sz w:val="28"/>
          <w:szCs w:val="28"/>
        </w:rPr>
      </w:pPr>
      <w:r>
        <w:rPr>
          <w:color w:val="080808"/>
          <w:sz w:val="28"/>
          <w:szCs w:val="28"/>
        </w:rPr>
        <w:tab/>
      </w:r>
      <w:r>
        <w:rPr>
          <w:color w:val="080808"/>
          <w:sz w:val="28"/>
          <w:szCs w:val="28"/>
        </w:rPr>
        <w:tab/>
      </w:r>
    </w:p>
    <w:p w:rsidR="002800F8" w:rsidRDefault="002800F8">
      <w:pPr>
        <w:rPr>
          <w:rFonts w:cs="Times New Roman"/>
          <w:sz w:val="28"/>
          <w:szCs w:val="28"/>
        </w:rPr>
      </w:pPr>
    </w:p>
    <w:p w:rsidR="002800F8" w:rsidRPr="002800F8" w:rsidRDefault="002800F8">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Default="00506772"/>
    <w:p w:rsidR="00506772" w:rsidRDefault="00506772"/>
    <w:sectPr w:rsidR="00506772" w:rsidSect="009B4403">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F8"/>
    <w:rsid w:val="001340F8"/>
    <w:rsid w:val="00154473"/>
    <w:rsid w:val="002542EC"/>
    <w:rsid w:val="002800F8"/>
    <w:rsid w:val="0036144B"/>
    <w:rsid w:val="004956B1"/>
    <w:rsid w:val="00506772"/>
    <w:rsid w:val="00975225"/>
    <w:rsid w:val="009B4403"/>
    <w:rsid w:val="00CA106B"/>
    <w:rsid w:val="00DC180C"/>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508">
      <w:bodyDiv w:val="1"/>
      <w:marLeft w:val="0"/>
      <w:marRight w:val="0"/>
      <w:marTop w:val="0"/>
      <w:marBottom w:val="0"/>
      <w:divBdr>
        <w:top w:val="none" w:sz="0" w:space="0" w:color="auto"/>
        <w:left w:val="none" w:sz="0" w:space="0" w:color="auto"/>
        <w:bottom w:val="none" w:sz="0" w:space="0" w:color="auto"/>
        <w:right w:val="none" w:sz="0" w:space="0" w:color="auto"/>
      </w:divBdr>
    </w:div>
    <w:div w:id="380522271">
      <w:bodyDiv w:val="1"/>
      <w:marLeft w:val="0"/>
      <w:marRight w:val="0"/>
      <w:marTop w:val="0"/>
      <w:marBottom w:val="0"/>
      <w:divBdr>
        <w:top w:val="none" w:sz="0" w:space="0" w:color="auto"/>
        <w:left w:val="none" w:sz="0" w:space="0" w:color="auto"/>
        <w:bottom w:val="none" w:sz="0" w:space="0" w:color="auto"/>
        <w:right w:val="none" w:sz="0" w:space="0" w:color="auto"/>
      </w:divBdr>
    </w:div>
    <w:div w:id="532115230">
      <w:bodyDiv w:val="1"/>
      <w:marLeft w:val="0"/>
      <w:marRight w:val="0"/>
      <w:marTop w:val="0"/>
      <w:marBottom w:val="0"/>
      <w:divBdr>
        <w:top w:val="none" w:sz="0" w:space="0" w:color="auto"/>
        <w:left w:val="none" w:sz="0" w:space="0" w:color="auto"/>
        <w:bottom w:val="none" w:sz="0" w:space="0" w:color="auto"/>
        <w:right w:val="none" w:sz="0" w:space="0" w:color="auto"/>
      </w:divBdr>
    </w:div>
    <w:div w:id="591206212">
      <w:bodyDiv w:val="1"/>
      <w:marLeft w:val="0"/>
      <w:marRight w:val="0"/>
      <w:marTop w:val="0"/>
      <w:marBottom w:val="0"/>
      <w:divBdr>
        <w:top w:val="none" w:sz="0" w:space="0" w:color="auto"/>
        <w:left w:val="none" w:sz="0" w:space="0" w:color="auto"/>
        <w:bottom w:val="none" w:sz="0" w:space="0" w:color="auto"/>
        <w:right w:val="none" w:sz="0" w:space="0" w:color="auto"/>
      </w:divBdr>
    </w:div>
    <w:div w:id="1044982587">
      <w:bodyDiv w:val="1"/>
      <w:marLeft w:val="0"/>
      <w:marRight w:val="0"/>
      <w:marTop w:val="0"/>
      <w:marBottom w:val="0"/>
      <w:divBdr>
        <w:top w:val="none" w:sz="0" w:space="0" w:color="auto"/>
        <w:left w:val="none" w:sz="0" w:space="0" w:color="auto"/>
        <w:bottom w:val="none" w:sz="0" w:space="0" w:color="auto"/>
        <w:right w:val="none" w:sz="0" w:space="0" w:color="auto"/>
      </w:divBdr>
    </w:div>
    <w:div w:id="178980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2018-02-23T02:49:00Z</dcterms:created>
  <dcterms:modified xsi:type="dcterms:W3CDTF">2018-02-26T00:34:00Z</dcterms:modified>
</cp:coreProperties>
</file>